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7BA" w:rsidRDefault="00082356"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833377" cy="914400"/>
            <wp:effectExtent l="0" t="0" r="5080" b="0"/>
            <wp:docPr id="1" name="Picture 1" descr="Abuelo and the Three Bears / Abuelo y los tres oso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uelo and the Three Bears / Abuelo y los tres oso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833377" cy="914400"/>
            <wp:effectExtent l="0" t="0" r="5080" b="0"/>
            <wp:docPr id="2" name="Picture 2" descr="Lion Danc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on Dance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833377" cy="914400"/>
            <wp:effectExtent l="0" t="0" r="5080" b="0"/>
            <wp:docPr id="4" name="Picture 4" descr="Wolf!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olf!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833377" cy="914400"/>
            <wp:effectExtent l="0" t="0" r="5080" b="0"/>
            <wp:docPr id="5" name="Picture 5" descr="Oh Baby!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h Baby!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6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56"/>
    <w:rsid w:val="00082356"/>
    <w:rsid w:val="00220A83"/>
    <w:rsid w:val="003401A3"/>
    <w:rsid w:val="00CE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5F13FD-3C79-4DD7-92BD-0EA03DFE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scholastic.com/shop/en/teacherstore/product/Wol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op.scholastic.com/shop/en/teacherstore/product/Lion-Dancer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shop.scholastic.com/shop/en/teacherstore/product/Oh-Baby" TargetMode="External"/><Relationship Id="rId4" Type="http://schemas.openxmlformats.org/officeDocument/2006/relationships/hyperlink" Target="https://shop.scholastic.com/shop/en/teacherstore/product/Abuelo-and-the-Three-Bears--Abuelo-y-los-tres-osos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LaRue</dc:creator>
  <cp:lastModifiedBy>Madore, Dyan</cp:lastModifiedBy>
  <cp:revision>3</cp:revision>
  <dcterms:created xsi:type="dcterms:W3CDTF">2017-03-02T16:43:00Z</dcterms:created>
  <dcterms:modified xsi:type="dcterms:W3CDTF">2017-08-17T13:11:00Z</dcterms:modified>
</cp:coreProperties>
</file>